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B175870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F6DB1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F6D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B04FC4D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B4245">
        <w:rPr>
          <w:b/>
          <w:bCs/>
          <w:sz w:val="28"/>
          <w:szCs w:val="28"/>
        </w:rPr>
        <w:t>Вареновского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4B4245">
        <w:rPr>
          <w:b/>
          <w:bCs/>
          <w:sz w:val="28"/>
          <w:szCs w:val="28"/>
        </w:rPr>
        <w:t>Бондаренко Сергея Станиславовича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Вареновскому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4B4245">
        <w:rPr>
          <w:b/>
          <w:bCs/>
          <w:sz w:val="28"/>
          <w:szCs w:val="28"/>
        </w:rPr>
        <w:t>2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6EBEC05F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Бондаренко Сергея Станиславовича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14863033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Бондаренко Сергея Станиславовича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23.07.1966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B42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4B4245">
        <w:rPr>
          <w:rFonts w:ascii="Times New Roman" w:hAnsi="Times New Roman" w:cs="Times New Roman"/>
          <w:sz w:val="28"/>
          <w:szCs w:val="28"/>
        </w:rPr>
        <w:t>Вареновка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753BD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5935A0ED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4469B2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4245">
        <w:rPr>
          <w:rFonts w:ascii="Times New Roman" w:hAnsi="Times New Roman" w:cs="Times New Roman"/>
          <w:sz w:val="28"/>
          <w:szCs w:val="28"/>
        </w:rPr>
        <w:t>00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4</cp:revision>
  <cp:lastPrinted>2026-08-12T11:57:00Z</cp:lastPrinted>
  <dcterms:created xsi:type="dcterms:W3CDTF">2026-08-13T07:02:00Z</dcterms:created>
  <dcterms:modified xsi:type="dcterms:W3CDTF">2026-08-13T09:00:00Z</dcterms:modified>
</cp:coreProperties>
</file>